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4E35" w14:textId="3DFB8155" w:rsidR="00AB7FC4" w:rsidRDefault="00AB7FC4" w:rsidP="00D73446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14:paraId="10212524" w14:textId="77777777" w:rsidR="00AB7FC4" w:rsidRDefault="00AB7FC4" w:rsidP="00D7344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EDAC3E8" w14:textId="77777777" w:rsidR="00FA54A3" w:rsidRDefault="00FA54A3" w:rsidP="00D7344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29AA068" w14:textId="77777777" w:rsidR="00AB7FC4" w:rsidRDefault="00AB7FC4" w:rsidP="00D7344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B26C8">
        <w:rPr>
          <w:rFonts w:ascii="Times New Roman" w:hAnsi="Times New Roman" w:cs="Times New Roman"/>
          <w:b/>
          <w:sz w:val="40"/>
          <w:szCs w:val="24"/>
        </w:rPr>
        <w:t>State of Nevada</w:t>
      </w:r>
    </w:p>
    <w:p w14:paraId="5D7062AD" w14:textId="77777777" w:rsidR="00D73446" w:rsidRPr="004B26C8" w:rsidRDefault="00D73446" w:rsidP="00D73446">
      <w:pPr>
        <w:spacing w:after="0"/>
        <w:jc w:val="center"/>
        <w:rPr>
          <w:b/>
          <w:noProof/>
          <w:sz w:val="36"/>
        </w:rPr>
      </w:pPr>
    </w:p>
    <w:p w14:paraId="610896D0" w14:textId="77777777" w:rsidR="00AB7FC4" w:rsidRDefault="00AB7FC4" w:rsidP="00D73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57AED5" wp14:editId="13DB18F8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4EC4" w14:textId="77777777" w:rsidR="00D73446" w:rsidRPr="002B47A4" w:rsidRDefault="00D73446" w:rsidP="00D73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8E8C05" w14:textId="77777777" w:rsidR="00AB7FC4" w:rsidRPr="00D73446" w:rsidRDefault="00AB7FC4" w:rsidP="00D734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73446">
        <w:rPr>
          <w:rFonts w:ascii="Times New Roman" w:hAnsi="Times New Roman" w:cs="Times New Roman"/>
          <w:b/>
          <w:sz w:val="20"/>
          <w:szCs w:val="20"/>
        </w:rPr>
        <w:t>Department of Business and Industry</w:t>
      </w:r>
    </w:p>
    <w:p w14:paraId="749E6937" w14:textId="77777777" w:rsidR="00AB7FC4" w:rsidRPr="00AB7FC4" w:rsidRDefault="00AB7FC4" w:rsidP="00D734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7FC4">
        <w:rPr>
          <w:rFonts w:ascii="Times New Roman" w:hAnsi="Times New Roman" w:cs="Times New Roman"/>
          <w:b/>
          <w:sz w:val="28"/>
          <w:szCs w:val="24"/>
        </w:rPr>
        <w:t>DIVISION OF INSURANCE</w:t>
      </w:r>
    </w:p>
    <w:p w14:paraId="7C37552B" w14:textId="77777777" w:rsidR="00AB7FC4" w:rsidRPr="00C2349B" w:rsidRDefault="00AB7FC4" w:rsidP="00D73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9B">
        <w:rPr>
          <w:rFonts w:ascii="Times New Roman" w:hAnsi="Times New Roman" w:cs="Times New Roman"/>
          <w:b/>
          <w:sz w:val="24"/>
          <w:szCs w:val="24"/>
        </w:rPr>
        <w:t>1818 East College Pkwy., Suite 103</w:t>
      </w:r>
    </w:p>
    <w:p w14:paraId="71CB4BED" w14:textId="77777777" w:rsidR="00AB7FC4" w:rsidRDefault="00AB7FC4" w:rsidP="00D73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9B">
        <w:rPr>
          <w:rFonts w:ascii="Times New Roman" w:hAnsi="Times New Roman" w:cs="Times New Roman"/>
          <w:b/>
          <w:sz w:val="24"/>
          <w:szCs w:val="24"/>
        </w:rPr>
        <w:t>Carson City, Nevada 89706</w:t>
      </w:r>
    </w:p>
    <w:p w14:paraId="1F2CC64D" w14:textId="77777777" w:rsidR="006352BB" w:rsidRDefault="006352BB" w:rsidP="00D73446">
      <w:pPr>
        <w:pStyle w:val="Heading1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3C02D8D" w14:textId="77777777" w:rsidR="008109AC" w:rsidRPr="006352BB" w:rsidRDefault="00F4652D" w:rsidP="00D73446">
      <w:pPr>
        <w:pStyle w:val="Heading1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352B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Annual </w:t>
      </w:r>
      <w:r w:rsidR="00504CAE" w:rsidRPr="006352BB">
        <w:rPr>
          <w:rFonts w:ascii="Times New Roman" w:hAnsi="Times New Roman" w:cs="Times New Roman"/>
          <w:color w:val="000000" w:themeColor="text1"/>
          <w:sz w:val="40"/>
          <w:szCs w:val="40"/>
        </w:rPr>
        <w:t>Business Plan</w:t>
      </w:r>
    </w:p>
    <w:p w14:paraId="4EA028D4" w14:textId="0535DC29" w:rsidR="00F4652D" w:rsidRPr="006352BB" w:rsidRDefault="00FA54A3" w:rsidP="00D7344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As of (date)</w:t>
      </w:r>
    </w:p>
    <w:p w14:paraId="714B261A" w14:textId="10C4E5B2" w:rsidR="00504CAE" w:rsidRDefault="006352BB" w:rsidP="00D73446">
      <w:pPr>
        <w:spacing w:after="0"/>
        <w:jc w:val="center"/>
        <w:rPr>
          <w:rFonts w:ascii="Times New Roman" w:hAnsi="Times New Roman" w:cs="Times New Roman"/>
          <w:color w:val="FF0000"/>
          <w:sz w:val="32"/>
        </w:rPr>
      </w:pPr>
      <w:r w:rsidRPr="006352BB">
        <w:rPr>
          <w:rFonts w:ascii="Times New Roman" w:hAnsi="Times New Roman" w:cs="Times New Roman"/>
          <w:color w:val="FF0000"/>
          <w:sz w:val="32"/>
        </w:rPr>
        <w:t xml:space="preserve">Enter </w:t>
      </w:r>
      <w:r w:rsidR="0055327C">
        <w:rPr>
          <w:rFonts w:ascii="Times New Roman" w:hAnsi="Times New Roman" w:cs="Times New Roman"/>
          <w:color w:val="FF0000"/>
          <w:sz w:val="32"/>
        </w:rPr>
        <w:t>Company</w:t>
      </w:r>
      <w:r w:rsidRPr="006352BB">
        <w:rPr>
          <w:rFonts w:ascii="Times New Roman" w:hAnsi="Times New Roman" w:cs="Times New Roman"/>
          <w:color w:val="FF0000"/>
          <w:sz w:val="32"/>
        </w:rPr>
        <w:t xml:space="preserve"> Name Here</w:t>
      </w:r>
    </w:p>
    <w:p w14:paraId="6B01B285" w14:textId="77777777" w:rsidR="006352BB" w:rsidRDefault="006352BB" w:rsidP="00D73446">
      <w:pPr>
        <w:spacing w:after="0"/>
        <w:jc w:val="center"/>
        <w:rPr>
          <w:rFonts w:ascii="Times New Roman" w:hAnsi="Times New Roman" w:cs="Times New Roman"/>
          <w:color w:val="FF0000"/>
          <w:sz w:val="32"/>
        </w:rPr>
      </w:pPr>
    </w:p>
    <w:p w14:paraId="3B2A9AEB" w14:textId="77777777" w:rsidR="006352BB" w:rsidRDefault="006352BB" w:rsidP="00D73446">
      <w:pPr>
        <w:spacing w:after="0"/>
        <w:rPr>
          <w:rFonts w:ascii="Times New Roman" w:hAnsi="Times New Roman" w:cs="Times New Roman"/>
          <w:color w:val="FF0000"/>
          <w:sz w:val="32"/>
        </w:rPr>
      </w:pPr>
    </w:p>
    <w:p w14:paraId="6C85F3EC" w14:textId="551580A8" w:rsidR="00D73446" w:rsidRDefault="00D73446" w:rsidP="00D73446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br w:type="page"/>
      </w:r>
    </w:p>
    <w:p w14:paraId="4B0ECD41" w14:textId="77777777" w:rsidR="00DA299E" w:rsidRPr="00DB3CD0" w:rsidRDefault="00DA299E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lastRenderedPageBreak/>
        <w:t xml:space="preserve">Legal Business Description </w:t>
      </w:r>
    </w:p>
    <w:p w14:paraId="41A0C707" w14:textId="6763C9A4" w:rsidR="00DA299E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Name:</w:t>
      </w:r>
    </w:p>
    <w:p w14:paraId="416D9F40" w14:textId="39E3BD08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 (if any):</w:t>
      </w:r>
    </w:p>
    <w:p w14:paraId="71F962BF" w14:textId="5BA226B3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Address:</w:t>
      </w:r>
    </w:p>
    <w:p w14:paraId="5F32802C" w14:textId="5E469F40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</w:t>
      </w:r>
    </w:p>
    <w:p w14:paraId="482E77E2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0E998EBB" w14:textId="7C3613C1" w:rsidR="00691D47" w:rsidRPr="00DB3CD0" w:rsidRDefault="00691D47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Introduction &amp; Background</w:t>
      </w:r>
    </w:p>
    <w:p w14:paraId="24C2CDE0" w14:textId="77777777" w:rsidR="00D73446" w:rsidRDefault="00D73446" w:rsidP="00D7344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parent company, sponsors, or stakeholders.</w:t>
      </w:r>
    </w:p>
    <w:p w14:paraId="34055208" w14:textId="4C8E7F33" w:rsidR="00691D47" w:rsidRPr="00D73446" w:rsidRDefault="00D40D2C" w:rsidP="00D7344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73446">
        <w:rPr>
          <w:rFonts w:ascii="Times New Roman" w:hAnsi="Times New Roman" w:cs="Times New Roman"/>
        </w:rPr>
        <w:t>For association captives, please include a description of the history, purpose, size, and other details of the parent association.</w:t>
      </w:r>
    </w:p>
    <w:p w14:paraId="2F254827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708FFD46" w14:textId="77777777" w:rsidR="00052E7B" w:rsidRPr="00DB3CD0" w:rsidRDefault="00052E7B" w:rsidP="00D73446">
      <w:pPr>
        <w:pStyle w:val="Heading1"/>
        <w:spacing w:before="0"/>
        <w:rPr>
          <w:color w:val="auto"/>
          <w:u w:val="single"/>
        </w:rPr>
      </w:pPr>
      <w:r>
        <w:rPr>
          <w:color w:val="auto"/>
          <w:u w:val="single"/>
        </w:rPr>
        <w:t>Summary</w:t>
      </w:r>
      <w:r w:rsidRPr="00DB3CD0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&amp; Goals</w:t>
      </w:r>
    </w:p>
    <w:p w14:paraId="28EF3CFE" w14:textId="77777777" w:rsidR="00D73446" w:rsidRDefault="00052E7B" w:rsidP="00E940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3446">
        <w:rPr>
          <w:rFonts w:ascii="Times New Roman" w:hAnsi="Times New Roman" w:cs="Times New Roman"/>
        </w:rPr>
        <w:t>Define the principal risk-transfer needs of participants, and any concerns with market need, pricing, or availability.</w:t>
      </w:r>
    </w:p>
    <w:p w14:paraId="0D5DE289" w14:textId="77777777" w:rsidR="00D73446" w:rsidRDefault="00052E7B" w:rsidP="00E940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3446">
        <w:rPr>
          <w:rFonts w:ascii="Times New Roman" w:hAnsi="Times New Roman" w:cs="Times New Roman"/>
        </w:rPr>
        <w:t xml:space="preserve">Describe the overall long-term risk transfer benefits and/or profitability to be achieved by the company.  </w:t>
      </w:r>
    </w:p>
    <w:p w14:paraId="5D8B8F35" w14:textId="69F11E28" w:rsidR="00052E7B" w:rsidRPr="00D73446" w:rsidRDefault="00052E7B" w:rsidP="00E940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3446">
        <w:rPr>
          <w:rFonts w:ascii="Times New Roman" w:hAnsi="Times New Roman" w:cs="Times New Roman"/>
        </w:rPr>
        <w:t>Describe any</w:t>
      </w:r>
      <w:r w:rsidR="00D73446">
        <w:rPr>
          <w:rFonts w:ascii="Times New Roman" w:hAnsi="Times New Roman" w:cs="Times New Roman"/>
        </w:rPr>
        <w:t xml:space="preserve"> other</w:t>
      </w:r>
      <w:r w:rsidRPr="00D73446">
        <w:rPr>
          <w:rFonts w:ascii="Times New Roman" w:hAnsi="Times New Roman" w:cs="Times New Roman"/>
        </w:rPr>
        <w:t xml:space="preserve"> goals </w:t>
      </w:r>
      <w:r w:rsidR="00D73446">
        <w:rPr>
          <w:rFonts w:ascii="Times New Roman" w:hAnsi="Times New Roman" w:cs="Times New Roman"/>
        </w:rPr>
        <w:t>such as future</w:t>
      </w:r>
      <w:r w:rsidRPr="00D73446">
        <w:rPr>
          <w:rFonts w:ascii="Times New Roman" w:hAnsi="Times New Roman" w:cs="Times New Roman"/>
        </w:rPr>
        <w:t xml:space="preserve"> risk and safety training, financing, or alternative use of equity excluding dividends which may not be part of the current plan of operations.</w:t>
      </w:r>
    </w:p>
    <w:p w14:paraId="78979D12" w14:textId="77777777" w:rsidR="00D73446" w:rsidRPr="001B0F7C" w:rsidRDefault="00D73446" w:rsidP="00D73446">
      <w:pPr>
        <w:spacing w:after="0"/>
        <w:rPr>
          <w:rFonts w:ascii="Times New Roman" w:hAnsi="Times New Roman" w:cs="Times New Roman"/>
        </w:rPr>
      </w:pPr>
    </w:p>
    <w:p w14:paraId="3243FB8F" w14:textId="77777777" w:rsidR="00052E7B" w:rsidRPr="00DB3CD0" w:rsidRDefault="00052E7B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Board of Directors</w:t>
      </w:r>
    </w:p>
    <w:p w14:paraId="751669F9" w14:textId="33616D6D" w:rsidR="00052E7B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President:</w:t>
      </w:r>
    </w:p>
    <w:p w14:paraId="5D39D571" w14:textId="0D29BDD8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</w:p>
    <w:p w14:paraId="567B4F88" w14:textId="497B5794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</w:p>
    <w:p w14:paraId="5458C1B6" w14:textId="6FECB8B3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</w:p>
    <w:p w14:paraId="4C82DFFA" w14:textId="6547AD14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Director/Other:</w:t>
      </w:r>
    </w:p>
    <w:p w14:paraId="4E981581" w14:textId="04403EF1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Director/Other:</w:t>
      </w:r>
    </w:p>
    <w:p w14:paraId="027359D9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2212DAA5" w14:textId="77777777" w:rsidR="00052E7B" w:rsidRPr="00DB3CD0" w:rsidRDefault="00052E7B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Management Team</w:t>
      </w:r>
    </w:p>
    <w:p w14:paraId="485AA244" w14:textId="63E6986A" w:rsidR="00052E7B" w:rsidRDefault="00052E7B" w:rsidP="00D73446">
      <w:pPr>
        <w:spacing w:after="0"/>
        <w:rPr>
          <w:rFonts w:ascii="Times New Roman" w:hAnsi="Times New Roman" w:cs="Times New Roman"/>
        </w:rPr>
      </w:pPr>
      <w:r w:rsidRPr="001B0F7C">
        <w:rPr>
          <w:rFonts w:ascii="Times New Roman" w:hAnsi="Times New Roman" w:cs="Times New Roman"/>
        </w:rPr>
        <w:t>List the management staff</w:t>
      </w:r>
      <w:r w:rsidR="00D73446">
        <w:rPr>
          <w:rFonts w:ascii="Times New Roman" w:hAnsi="Times New Roman" w:cs="Times New Roman"/>
        </w:rPr>
        <w:t>, if any,</w:t>
      </w:r>
      <w:r w:rsidRPr="001B0F7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provide </w:t>
      </w:r>
      <w:r w:rsidRPr="001B0F7C">
        <w:rPr>
          <w:rFonts w:ascii="Times New Roman" w:hAnsi="Times New Roman" w:cs="Times New Roman"/>
        </w:rPr>
        <w:t>description</w:t>
      </w:r>
      <w:r>
        <w:rPr>
          <w:rFonts w:ascii="Times New Roman" w:hAnsi="Times New Roman" w:cs="Times New Roman"/>
        </w:rPr>
        <w:t>s</w:t>
      </w:r>
      <w:r w:rsidRPr="001B0F7C">
        <w:rPr>
          <w:rFonts w:ascii="Times New Roman" w:hAnsi="Times New Roman" w:cs="Times New Roman"/>
        </w:rPr>
        <w:t xml:space="preserve"> of their responsibilities</w:t>
      </w:r>
      <w:r>
        <w:rPr>
          <w:rFonts w:ascii="Times New Roman" w:hAnsi="Times New Roman" w:cs="Times New Roman"/>
        </w:rPr>
        <w:t xml:space="preserve">.  Should not include Captive Managers or other service providers. </w:t>
      </w:r>
    </w:p>
    <w:p w14:paraId="2C07EDCA" w14:textId="77777777" w:rsidR="00D73446" w:rsidRPr="001B0F7C" w:rsidRDefault="00D73446" w:rsidP="00D73446">
      <w:pPr>
        <w:spacing w:after="0"/>
        <w:rPr>
          <w:rFonts w:ascii="Times New Roman" w:hAnsi="Times New Roman" w:cs="Times New Roman"/>
        </w:rPr>
      </w:pPr>
    </w:p>
    <w:p w14:paraId="7302D864" w14:textId="77777777" w:rsidR="00052E7B" w:rsidRPr="00DB3CD0" w:rsidRDefault="00052E7B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Service Providers</w:t>
      </w:r>
    </w:p>
    <w:p w14:paraId="1EF91AFA" w14:textId="21597D72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Captive Manager:</w:t>
      </w:r>
    </w:p>
    <w:p w14:paraId="2BBDD80F" w14:textId="2D548A1D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73200E88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66EEAA76" w14:textId="15D51CC8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Public Accountant:</w:t>
      </w:r>
    </w:p>
    <w:p w14:paraId="02F53120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6F105D77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6C10C192" w14:textId="136A461C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Actuary:</w:t>
      </w:r>
    </w:p>
    <w:p w14:paraId="5D6B2430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3E85E0FC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5B63A30D" w14:textId="72583F6B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Legal Counsel:</w:t>
      </w:r>
    </w:p>
    <w:p w14:paraId="09B1B590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66CFA4DF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3E47317A" w14:textId="018F056C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Agent:</w:t>
      </w:r>
    </w:p>
    <w:p w14:paraId="3EEA29E3" w14:textId="25BC5ABE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704708BD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2BD3646A" w14:textId="39FD7AC8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Service Provider:</w:t>
      </w:r>
    </w:p>
    <w:p w14:paraId="04951D76" w14:textId="2C617502" w:rsidR="00D73446" w:rsidRDefault="00D73446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5E12E481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0DD20C9C" w14:textId="77777777" w:rsidR="00691D47" w:rsidRPr="00DB3CD0" w:rsidRDefault="00691D47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Coverage and Reinsurance</w:t>
      </w:r>
    </w:p>
    <w:p w14:paraId="1103E260" w14:textId="3CD302C5" w:rsidR="00D73446" w:rsidRDefault="00C33EB8" w:rsidP="00D734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of Business A</w:t>
      </w:r>
    </w:p>
    <w:p w14:paraId="49857630" w14:textId="2C553E58" w:rsidR="00C33EB8" w:rsidRDefault="00C33EB8" w:rsidP="00C33EB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4E43A58C" w14:textId="35B1CDBD" w:rsidR="00C33EB8" w:rsidRDefault="00C33EB8" w:rsidP="00C33EB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Limits</w:t>
      </w:r>
    </w:p>
    <w:p w14:paraId="71F25AD0" w14:textId="77777777" w:rsidR="00C33EB8" w:rsidRDefault="00C33EB8" w:rsidP="00C33EB8">
      <w:pPr>
        <w:spacing w:after="0"/>
        <w:rPr>
          <w:rFonts w:ascii="Times New Roman" w:hAnsi="Times New Roman" w:cs="Times New Roman"/>
        </w:rPr>
      </w:pPr>
    </w:p>
    <w:p w14:paraId="3F500BFB" w14:textId="17398B76" w:rsidR="00C33EB8" w:rsidRDefault="00C33EB8" w:rsidP="00C33E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of Business B</w:t>
      </w:r>
    </w:p>
    <w:p w14:paraId="448A6456" w14:textId="77777777" w:rsidR="00C33EB8" w:rsidRDefault="00C33EB8" w:rsidP="00AE221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>Description</w:t>
      </w:r>
    </w:p>
    <w:p w14:paraId="64288DF0" w14:textId="117B5C23" w:rsidR="00C33EB8" w:rsidRPr="00C33EB8" w:rsidRDefault="00C33EB8" w:rsidP="00AE221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>Limits</w:t>
      </w:r>
    </w:p>
    <w:p w14:paraId="678161F7" w14:textId="77777777" w:rsidR="00C33EB8" w:rsidRDefault="00C33EB8" w:rsidP="00C33EB8">
      <w:pPr>
        <w:spacing w:after="0"/>
        <w:rPr>
          <w:rFonts w:ascii="Times New Roman" w:hAnsi="Times New Roman" w:cs="Times New Roman"/>
        </w:rPr>
      </w:pPr>
    </w:p>
    <w:p w14:paraId="2C51D655" w14:textId="68876218" w:rsidR="00C33EB8" w:rsidRDefault="00C33EB8" w:rsidP="00C33E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of Business C</w:t>
      </w:r>
    </w:p>
    <w:p w14:paraId="482938B7" w14:textId="77777777" w:rsidR="00C33EB8" w:rsidRDefault="00C33EB8" w:rsidP="00C33E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0F1178BE" w14:textId="341296A0" w:rsidR="00C33EB8" w:rsidRPr="00C33EB8" w:rsidRDefault="00C33EB8" w:rsidP="00C33E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>Limits</w:t>
      </w:r>
    </w:p>
    <w:p w14:paraId="499F8F73" w14:textId="77777777" w:rsidR="00C33EB8" w:rsidRDefault="00C33EB8" w:rsidP="00C33EB8">
      <w:pPr>
        <w:spacing w:after="0"/>
        <w:rPr>
          <w:rFonts w:ascii="Times New Roman" w:hAnsi="Times New Roman" w:cs="Times New Roman"/>
        </w:rPr>
      </w:pPr>
    </w:p>
    <w:p w14:paraId="094F03AD" w14:textId="692F98C3" w:rsidR="00C33EB8" w:rsidRDefault="00C33EB8" w:rsidP="00C33E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Reinsurance Line A</w:t>
      </w:r>
    </w:p>
    <w:p w14:paraId="374CAF9B" w14:textId="77777777" w:rsidR="00C33EB8" w:rsidRDefault="00C33EB8" w:rsidP="00C33EB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</w:p>
    <w:p w14:paraId="216FC89D" w14:textId="02F14860" w:rsidR="00C33EB8" w:rsidRDefault="00C33EB8" w:rsidP="00C33EB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Ceded and/or assumed premium</w:t>
      </w:r>
    </w:p>
    <w:p w14:paraId="13F9AA26" w14:textId="28525FD3" w:rsidR="00C33EB8" w:rsidRPr="00C33EB8" w:rsidRDefault="00C33EB8" w:rsidP="00C33EB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>Limits</w:t>
      </w:r>
      <w:r>
        <w:rPr>
          <w:rFonts w:ascii="Times New Roman" w:hAnsi="Times New Roman" w:cs="Times New Roman"/>
        </w:rPr>
        <w:t>, Attachment Point, etc.</w:t>
      </w:r>
    </w:p>
    <w:p w14:paraId="6C01294D" w14:textId="77777777" w:rsidR="00C33EB8" w:rsidRPr="00C33EB8" w:rsidRDefault="00C33EB8" w:rsidP="00C33EB8">
      <w:pPr>
        <w:spacing w:after="0"/>
        <w:rPr>
          <w:rFonts w:ascii="Times New Roman" w:hAnsi="Times New Roman" w:cs="Times New Roman"/>
        </w:rPr>
      </w:pPr>
    </w:p>
    <w:p w14:paraId="07C59733" w14:textId="77777777" w:rsidR="00691D47" w:rsidRPr="00DB3CD0" w:rsidRDefault="00691D47" w:rsidP="00D73446">
      <w:pPr>
        <w:pStyle w:val="Heading1"/>
        <w:spacing w:before="0"/>
        <w:rPr>
          <w:color w:val="auto"/>
          <w:u w:val="single"/>
        </w:rPr>
      </w:pPr>
      <w:r>
        <w:rPr>
          <w:color w:val="auto"/>
          <w:u w:val="single"/>
        </w:rPr>
        <w:t>Risk Management Program</w:t>
      </w:r>
    </w:p>
    <w:p w14:paraId="436572BF" w14:textId="77777777" w:rsidR="00C33EB8" w:rsidRDefault="00691D47" w:rsidP="00C33E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 xml:space="preserve">Describe the underwriting procedures utilized by the </w:t>
      </w:r>
      <w:r w:rsidR="0055327C" w:rsidRPr="00C33EB8">
        <w:rPr>
          <w:rFonts w:ascii="Times New Roman" w:hAnsi="Times New Roman" w:cs="Times New Roman"/>
        </w:rPr>
        <w:t>company</w:t>
      </w:r>
      <w:r w:rsidRPr="00C33EB8">
        <w:rPr>
          <w:rFonts w:ascii="Times New Roman" w:hAnsi="Times New Roman" w:cs="Times New Roman"/>
        </w:rPr>
        <w:t xml:space="preserve"> and how they fit into the </w:t>
      </w:r>
      <w:r w:rsidR="0055327C" w:rsidRPr="00C33EB8">
        <w:rPr>
          <w:rFonts w:ascii="Times New Roman" w:hAnsi="Times New Roman" w:cs="Times New Roman"/>
        </w:rPr>
        <w:t>company</w:t>
      </w:r>
      <w:r w:rsidRPr="00C33EB8">
        <w:rPr>
          <w:rFonts w:ascii="Times New Roman" w:hAnsi="Times New Roman" w:cs="Times New Roman"/>
        </w:rPr>
        <w:t xml:space="preserve">’s goals and strategy.  </w:t>
      </w:r>
    </w:p>
    <w:p w14:paraId="7D5D6BB7" w14:textId="77777777" w:rsidR="00C33EB8" w:rsidRDefault="00691D47" w:rsidP="00C33E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 xml:space="preserve">Outline the risk management program(s), if any, and describe how it will be used to mitigate exposures to loss.  </w:t>
      </w:r>
    </w:p>
    <w:p w14:paraId="4246363A" w14:textId="25EFD8D0" w:rsidR="00691D47" w:rsidRPr="00C33EB8" w:rsidRDefault="00691D47" w:rsidP="00C33E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>How are the results of the risk management program factored into underwriting analysis and evaluation of exposure to loss?</w:t>
      </w:r>
    </w:p>
    <w:p w14:paraId="52EA898B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1A9B197A" w14:textId="77777777" w:rsidR="00691D47" w:rsidRPr="00DB3CD0" w:rsidRDefault="00691D47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Investment Policy</w:t>
      </w:r>
    </w:p>
    <w:p w14:paraId="3846D54C" w14:textId="77777777" w:rsidR="00C33EB8" w:rsidRPr="00C33EB8" w:rsidRDefault="00691D47" w:rsidP="00C33EB8">
      <w:pPr>
        <w:pStyle w:val="ListParagraph"/>
        <w:numPr>
          <w:ilvl w:val="0"/>
          <w:numId w:val="10"/>
        </w:numPr>
        <w:spacing w:after="0"/>
      </w:pPr>
      <w:r w:rsidRPr="00C33EB8">
        <w:rPr>
          <w:rFonts w:ascii="Times New Roman" w:hAnsi="Times New Roman" w:cs="Times New Roman"/>
        </w:rPr>
        <w:t xml:space="preserve">Describe the </w:t>
      </w:r>
      <w:r w:rsidR="0055327C" w:rsidRPr="00C33EB8">
        <w:rPr>
          <w:rFonts w:ascii="Times New Roman" w:hAnsi="Times New Roman" w:cs="Times New Roman"/>
        </w:rPr>
        <w:t>company</w:t>
      </w:r>
      <w:r w:rsidRPr="00C33EB8">
        <w:rPr>
          <w:rFonts w:ascii="Times New Roman" w:hAnsi="Times New Roman" w:cs="Times New Roman"/>
        </w:rPr>
        <w:t>’s investment policy and its risk appetite for market and credit-related risks</w:t>
      </w:r>
      <w:r w:rsidR="00C33EB8">
        <w:rPr>
          <w:rFonts w:ascii="Times New Roman" w:hAnsi="Times New Roman" w:cs="Times New Roman"/>
        </w:rPr>
        <w:t>.</w:t>
      </w:r>
    </w:p>
    <w:p w14:paraId="4B2D1EF5" w14:textId="4088A788" w:rsidR="00691D47" w:rsidRDefault="00C33EB8" w:rsidP="00C33EB8">
      <w:pPr>
        <w:pStyle w:val="ListParagraph"/>
        <w:numPr>
          <w:ilvl w:val="0"/>
          <w:numId w:val="10"/>
        </w:numPr>
        <w:spacing w:after="0"/>
      </w:pPr>
      <w:r>
        <w:rPr>
          <w:rFonts w:ascii="Times New Roman" w:hAnsi="Times New Roman" w:cs="Times New Roman"/>
        </w:rPr>
        <w:t>H</w:t>
      </w:r>
      <w:r w:rsidR="00691D47" w:rsidRPr="00C33EB8">
        <w:rPr>
          <w:rFonts w:ascii="Times New Roman" w:hAnsi="Times New Roman" w:cs="Times New Roman"/>
        </w:rPr>
        <w:t xml:space="preserve">ow </w:t>
      </w:r>
      <w:r>
        <w:rPr>
          <w:rFonts w:ascii="Times New Roman" w:hAnsi="Times New Roman" w:cs="Times New Roman"/>
        </w:rPr>
        <w:t xml:space="preserve">do these investments </w:t>
      </w:r>
      <w:r w:rsidR="00691D47" w:rsidRPr="00C33EB8">
        <w:rPr>
          <w:rFonts w:ascii="Times New Roman" w:hAnsi="Times New Roman" w:cs="Times New Roman"/>
        </w:rPr>
        <w:t>comply with Nevada statutes pertaining to valuation and investment limitations.</w:t>
      </w:r>
      <w:r w:rsidR="00D115F0" w:rsidRPr="00C33EB8">
        <w:rPr>
          <w:rFonts w:ascii="Times New Roman" w:hAnsi="Times New Roman" w:cs="Times New Roman"/>
        </w:rPr>
        <w:t xml:space="preserve">  </w:t>
      </w:r>
      <w:r w:rsidR="00052E7B" w:rsidRPr="00C33EB8">
        <w:rPr>
          <w:rFonts w:ascii="Times New Roman" w:hAnsi="Times New Roman" w:cs="Times New Roman"/>
        </w:rPr>
        <w:t>(</w:t>
      </w:r>
      <w:hyperlink r:id="rId8" w:history="1">
        <w:r w:rsidR="00D115F0" w:rsidRPr="005F41EF">
          <w:rPr>
            <w:rStyle w:val="Hyperlink"/>
          </w:rPr>
          <w:t>NRS 682A – Investments</w:t>
        </w:r>
      </w:hyperlink>
      <w:r w:rsidR="00052E7B">
        <w:t>.)</w:t>
      </w:r>
    </w:p>
    <w:p w14:paraId="7270EE00" w14:textId="77777777" w:rsidR="00D73446" w:rsidRDefault="00D73446" w:rsidP="00D73446">
      <w:pPr>
        <w:spacing w:after="0"/>
        <w:rPr>
          <w:rFonts w:ascii="Times New Roman" w:hAnsi="Times New Roman" w:cs="Times New Roman"/>
        </w:rPr>
      </w:pPr>
    </w:p>
    <w:p w14:paraId="3891B72F" w14:textId="77777777" w:rsidR="00691D47" w:rsidRPr="00DB3CD0" w:rsidRDefault="00691D47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lastRenderedPageBreak/>
        <w:t>Organizational Chart</w:t>
      </w:r>
    </w:p>
    <w:p w14:paraId="492D495C" w14:textId="4C9AAE6D" w:rsidR="00691D47" w:rsidRDefault="00691D47" w:rsidP="00D73446">
      <w:pPr>
        <w:spacing w:after="0"/>
        <w:rPr>
          <w:rFonts w:ascii="Times New Roman" w:hAnsi="Times New Roman" w:cs="Times New Roman"/>
        </w:rPr>
      </w:pPr>
      <w:r w:rsidRPr="001B0F7C">
        <w:rPr>
          <w:rFonts w:ascii="Times New Roman" w:hAnsi="Times New Roman" w:cs="Times New Roman"/>
        </w:rPr>
        <w:t xml:space="preserve">Illustrate the </w:t>
      </w:r>
      <w:r w:rsidR="0055327C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>’s</w:t>
      </w:r>
      <w:r w:rsidRPr="001B0F7C">
        <w:rPr>
          <w:rFonts w:ascii="Times New Roman" w:hAnsi="Times New Roman" w:cs="Times New Roman"/>
        </w:rPr>
        <w:t xml:space="preserve"> operations, including any affiliate, subsidiary, or contracted operations and describe the services that will be provided by each.</w:t>
      </w:r>
    </w:p>
    <w:p w14:paraId="2856E444" w14:textId="77777777" w:rsidR="00D73446" w:rsidRPr="001B0F7C" w:rsidRDefault="00D73446" w:rsidP="00D73446">
      <w:pPr>
        <w:spacing w:after="0"/>
        <w:rPr>
          <w:rFonts w:ascii="Times New Roman" w:hAnsi="Times New Roman" w:cs="Times New Roman"/>
        </w:rPr>
      </w:pPr>
    </w:p>
    <w:p w14:paraId="08D3EFC0" w14:textId="2F3DF9C8" w:rsidR="00691D47" w:rsidRPr="00DB3CD0" w:rsidRDefault="00691D47" w:rsidP="00D73446">
      <w:pPr>
        <w:pStyle w:val="Heading1"/>
        <w:spacing w:before="0"/>
        <w:rPr>
          <w:color w:val="auto"/>
          <w:u w:val="single"/>
        </w:rPr>
      </w:pPr>
      <w:r w:rsidRPr="00DB3CD0">
        <w:rPr>
          <w:color w:val="auto"/>
          <w:u w:val="single"/>
        </w:rPr>
        <w:t>Changes to Business Plan since Prior Year</w:t>
      </w:r>
    </w:p>
    <w:p w14:paraId="740CA683" w14:textId="77777777" w:rsidR="00C33EB8" w:rsidRDefault="00691D47" w:rsidP="00C33EB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33EB8">
        <w:rPr>
          <w:rFonts w:ascii="Times New Roman" w:hAnsi="Times New Roman" w:cs="Times New Roman"/>
        </w:rPr>
        <w:t>Identify all changes that were made to this Business Plan since the prior annual submission</w:t>
      </w:r>
      <w:r w:rsidR="00C33EB8">
        <w:rPr>
          <w:rFonts w:ascii="Times New Roman" w:hAnsi="Times New Roman" w:cs="Times New Roman"/>
        </w:rPr>
        <w:t xml:space="preserve"> </w:t>
      </w:r>
    </w:p>
    <w:p w14:paraId="5D4200C1" w14:textId="4366EAF4" w:rsidR="00C33EB8" w:rsidRDefault="00C33EB8" w:rsidP="00C33EB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</w:t>
      </w:r>
      <w:r w:rsidR="00691D47" w:rsidRPr="00C33EB8">
        <w:rPr>
          <w:rFonts w:ascii="Times New Roman" w:hAnsi="Times New Roman" w:cs="Times New Roman"/>
        </w:rPr>
        <w:t>ny new lines of business</w:t>
      </w:r>
      <w:r>
        <w:rPr>
          <w:rFonts w:ascii="Times New Roman" w:hAnsi="Times New Roman" w:cs="Times New Roman"/>
        </w:rPr>
        <w:t>.</w:t>
      </w:r>
      <w:r w:rsidR="00691D47" w:rsidRPr="00C33EB8">
        <w:rPr>
          <w:rFonts w:ascii="Times New Roman" w:hAnsi="Times New Roman" w:cs="Times New Roman"/>
        </w:rPr>
        <w:t xml:space="preserve"> </w:t>
      </w:r>
    </w:p>
    <w:p w14:paraId="3AD21410" w14:textId="454FE1E5" w:rsidR="00C33EB8" w:rsidRDefault="00C33EB8" w:rsidP="00C33EB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</w:t>
      </w:r>
      <w:r w:rsidR="00691D47" w:rsidRPr="00C33EB8">
        <w:rPr>
          <w:rFonts w:ascii="Times New Roman" w:hAnsi="Times New Roman" w:cs="Times New Roman"/>
        </w:rPr>
        <w:t>ny changes to</w:t>
      </w:r>
      <w:r>
        <w:rPr>
          <w:rFonts w:ascii="Times New Roman" w:hAnsi="Times New Roman" w:cs="Times New Roman"/>
        </w:rPr>
        <w:t xml:space="preserve"> existing</w:t>
      </w:r>
      <w:r w:rsidR="00691D47" w:rsidRPr="00C33EB8">
        <w:rPr>
          <w:rFonts w:ascii="Times New Roman" w:hAnsi="Times New Roman" w:cs="Times New Roman"/>
        </w:rPr>
        <w:t xml:space="preserve"> coverage limits</w:t>
      </w:r>
      <w:r>
        <w:rPr>
          <w:rFonts w:ascii="Times New Roman" w:hAnsi="Times New Roman" w:cs="Times New Roman"/>
        </w:rPr>
        <w:t>, direct, ceded, or assumed.</w:t>
      </w:r>
    </w:p>
    <w:p w14:paraId="1F2D30B6" w14:textId="227F01EE" w:rsidR="00C33EB8" w:rsidRDefault="00C33EB8" w:rsidP="00C33EB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additional or closure of any </w:t>
      </w:r>
      <w:r w:rsidR="00D40D2C" w:rsidRPr="00C33EB8">
        <w:rPr>
          <w:rFonts w:ascii="Times New Roman" w:hAnsi="Times New Roman" w:cs="Times New Roman"/>
        </w:rPr>
        <w:t>protected cells</w:t>
      </w:r>
      <w:r>
        <w:rPr>
          <w:rFonts w:ascii="Times New Roman" w:hAnsi="Times New Roman" w:cs="Times New Roman"/>
        </w:rPr>
        <w:t>.</w:t>
      </w:r>
    </w:p>
    <w:p w14:paraId="1E83C67B" w14:textId="62D6384A" w:rsidR="00C33EB8" w:rsidRDefault="00C33EB8" w:rsidP="00C33EB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</w:t>
      </w:r>
      <w:r w:rsidR="00691D47" w:rsidRPr="00C33EB8">
        <w:rPr>
          <w:rFonts w:ascii="Times New Roman" w:hAnsi="Times New Roman" w:cs="Times New Roman"/>
        </w:rPr>
        <w:t xml:space="preserve"> changes to contracts with service providers</w:t>
      </w:r>
      <w:r>
        <w:rPr>
          <w:rFonts w:ascii="Times New Roman" w:hAnsi="Times New Roman" w:cs="Times New Roman"/>
        </w:rPr>
        <w:t>.</w:t>
      </w:r>
    </w:p>
    <w:p w14:paraId="38CE9252" w14:textId="4E36A08C" w:rsidR="004E52F7" w:rsidRPr="00C33EB8" w:rsidRDefault="004E52F7" w:rsidP="00C33EB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 any supporting documents, such as pricing studies, actuarial studies, </w:t>
      </w:r>
      <w:r w:rsidR="00C02DFD">
        <w:rPr>
          <w:rFonts w:ascii="Times New Roman" w:hAnsi="Times New Roman" w:cs="Times New Roman"/>
        </w:rPr>
        <w:t>new or updated service contracts, etc.</w:t>
      </w:r>
    </w:p>
    <w:sectPr w:rsidR="004E52F7" w:rsidRPr="00C33EB8" w:rsidSect="00FA54A3"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D478" w14:textId="77777777" w:rsidR="00AE2A58" w:rsidRDefault="00AE2A58" w:rsidP="00FA54A3">
      <w:pPr>
        <w:spacing w:after="0" w:line="240" w:lineRule="auto"/>
      </w:pPr>
      <w:r>
        <w:separator/>
      </w:r>
    </w:p>
  </w:endnote>
  <w:endnote w:type="continuationSeparator" w:id="0">
    <w:p w14:paraId="6C99CEAF" w14:textId="77777777" w:rsidR="00AE2A58" w:rsidRDefault="00AE2A58" w:rsidP="00FA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CC1B" w14:textId="77777777" w:rsidR="00AE2A58" w:rsidRDefault="00AE2A58" w:rsidP="00FA54A3">
      <w:pPr>
        <w:spacing w:after="0" w:line="240" w:lineRule="auto"/>
      </w:pPr>
      <w:r>
        <w:separator/>
      </w:r>
    </w:p>
  </w:footnote>
  <w:footnote w:type="continuationSeparator" w:id="0">
    <w:p w14:paraId="1B574D1D" w14:textId="77777777" w:rsidR="00AE2A58" w:rsidRDefault="00AE2A58" w:rsidP="00FA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4AD"/>
    <w:multiLevelType w:val="hybridMultilevel"/>
    <w:tmpl w:val="0FAC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669"/>
    <w:multiLevelType w:val="hybridMultilevel"/>
    <w:tmpl w:val="F8EE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640E"/>
    <w:multiLevelType w:val="hybridMultilevel"/>
    <w:tmpl w:val="E140E7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363"/>
    <w:multiLevelType w:val="hybridMultilevel"/>
    <w:tmpl w:val="7042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6B40"/>
    <w:multiLevelType w:val="hybridMultilevel"/>
    <w:tmpl w:val="E140E7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37EA"/>
    <w:multiLevelType w:val="hybridMultilevel"/>
    <w:tmpl w:val="E140E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3F8E"/>
    <w:multiLevelType w:val="hybridMultilevel"/>
    <w:tmpl w:val="94DE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A21D8"/>
    <w:multiLevelType w:val="hybridMultilevel"/>
    <w:tmpl w:val="E140E7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35443"/>
    <w:multiLevelType w:val="hybridMultilevel"/>
    <w:tmpl w:val="9522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349A7"/>
    <w:multiLevelType w:val="hybridMultilevel"/>
    <w:tmpl w:val="DD5C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91241"/>
    <w:multiLevelType w:val="hybridMultilevel"/>
    <w:tmpl w:val="227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3970">
    <w:abstractNumId w:val="1"/>
  </w:num>
  <w:num w:numId="2" w16cid:durableId="1771849461">
    <w:abstractNumId w:val="8"/>
  </w:num>
  <w:num w:numId="3" w16cid:durableId="598761110">
    <w:abstractNumId w:val="9"/>
  </w:num>
  <w:num w:numId="4" w16cid:durableId="768426141">
    <w:abstractNumId w:val="10"/>
  </w:num>
  <w:num w:numId="5" w16cid:durableId="1766224122">
    <w:abstractNumId w:val="5"/>
  </w:num>
  <w:num w:numId="6" w16cid:durableId="847404277">
    <w:abstractNumId w:val="2"/>
  </w:num>
  <w:num w:numId="7" w16cid:durableId="940337605">
    <w:abstractNumId w:val="4"/>
  </w:num>
  <w:num w:numId="8" w16cid:durableId="197591666">
    <w:abstractNumId w:val="7"/>
  </w:num>
  <w:num w:numId="9" w16cid:durableId="1704020401">
    <w:abstractNumId w:val="6"/>
  </w:num>
  <w:num w:numId="10" w16cid:durableId="1500190862">
    <w:abstractNumId w:val="3"/>
  </w:num>
  <w:num w:numId="11" w16cid:durableId="23443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CAE"/>
    <w:rsid w:val="00031970"/>
    <w:rsid w:val="00052E7B"/>
    <w:rsid w:val="000D1BE8"/>
    <w:rsid w:val="001A7A76"/>
    <w:rsid w:val="001B0F7C"/>
    <w:rsid w:val="001F0AE8"/>
    <w:rsid w:val="00281541"/>
    <w:rsid w:val="002A5396"/>
    <w:rsid w:val="002D3916"/>
    <w:rsid w:val="002D6DCA"/>
    <w:rsid w:val="003419C5"/>
    <w:rsid w:val="003879F8"/>
    <w:rsid w:val="003A5496"/>
    <w:rsid w:val="003F4392"/>
    <w:rsid w:val="00436D95"/>
    <w:rsid w:val="004838B1"/>
    <w:rsid w:val="004D3B54"/>
    <w:rsid w:val="004E52F7"/>
    <w:rsid w:val="004F161B"/>
    <w:rsid w:val="004F40F0"/>
    <w:rsid w:val="004F719B"/>
    <w:rsid w:val="00504CAE"/>
    <w:rsid w:val="00522115"/>
    <w:rsid w:val="0055327C"/>
    <w:rsid w:val="005D402D"/>
    <w:rsid w:val="005F4CAA"/>
    <w:rsid w:val="006352BB"/>
    <w:rsid w:val="00667294"/>
    <w:rsid w:val="00691D47"/>
    <w:rsid w:val="006F65C2"/>
    <w:rsid w:val="0070049C"/>
    <w:rsid w:val="00702B07"/>
    <w:rsid w:val="007A13ED"/>
    <w:rsid w:val="007E5A17"/>
    <w:rsid w:val="008109AC"/>
    <w:rsid w:val="00924C3D"/>
    <w:rsid w:val="009820C4"/>
    <w:rsid w:val="009D250D"/>
    <w:rsid w:val="00AA3B0F"/>
    <w:rsid w:val="00AB7FC4"/>
    <w:rsid w:val="00AC0D08"/>
    <w:rsid w:val="00AE2A58"/>
    <w:rsid w:val="00B772F2"/>
    <w:rsid w:val="00BD5D51"/>
    <w:rsid w:val="00C02DFD"/>
    <w:rsid w:val="00C33EB8"/>
    <w:rsid w:val="00D115F0"/>
    <w:rsid w:val="00D40D2C"/>
    <w:rsid w:val="00D55068"/>
    <w:rsid w:val="00D61B86"/>
    <w:rsid w:val="00D6209A"/>
    <w:rsid w:val="00D73446"/>
    <w:rsid w:val="00DA299E"/>
    <w:rsid w:val="00DB756A"/>
    <w:rsid w:val="00DD3E04"/>
    <w:rsid w:val="00E05344"/>
    <w:rsid w:val="00E23543"/>
    <w:rsid w:val="00E53C28"/>
    <w:rsid w:val="00E71238"/>
    <w:rsid w:val="00EA3D98"/>
    <w:rsid w:val="00ED131C"/>
    <w:rsid w:val="00F4652D"/>
    <w:rsid w:val="00FA54A3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4432"/>
  <w15:docId w15:val="{B6665DA2-10DC-4558-BCC8-57043F6F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4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0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0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B0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5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5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A3"/>
  </w:style>
  <w:style w:type="paragraph" w:styleId="Footer">
    <w:name w:val="footer"/>
    <w:basedOn w:val="Normal"/>
    <w:link w:val="FooterChar"/>
    <w:uiPriority w:val="99"/>
    <w:unhideWhenUsed/>
    <w:rsid w:val="00FA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A3"/>
  </w:style>
  <w:style w:type="character" w:styleId="UnresolvedMention">
    <w:name w:val="Unresolved Mention"/>
    <w:basedOn w:val="DefaultParagraphFont"/>
    <w:uiPriority w:val="99"/>
    <w:semiHidden/>
    <w:unhideWhenUsed/>
    <w:rsid w:val="0070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NRS/NRS-682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 Brittain</dc:creator>
  <cp:lastModifiedBy>Michael Reynolds</cp:lastModifiedBy>
  <cp:revision>8</cp:revision>
  <cp:lastPrinted>2014-07-31T19:36:00Z</cp:lastPrinted>
  <dcterms:created xsi:type="dcterms:W3CDTF">2017-02-13T21:14:00Z</dcterms:created>
  <dcterms:modified xsi:type="dcterms:W3CDTF">2025-01-29T23:28:00Z</dcterms:modified>
</cp:coreProperties>
</file>